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E633AA">
        <w:rPr>
          <w:b w:val="0"/>
          <w:color w:val="000000"/>
          <w:sz w:val="28"/>
          <w:szCs w:val="28"/>
        </w:rPr>
        <w:t>Исанбаевский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E633AA">
        <w:rPr>
          <w:b w:val="0"/>
          <w:noProof/>
          <w:sz w:val="28"/>
          <w:szCs w:val="28"/>
        </w:rPr>
        <w:t>Илишевский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E633AA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26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Исанбаевский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Илишевский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8D5510">
        <w:rPr>
          <w:rFonts w:ascii="Times New Roman" w:hAnsi="Times New Roman" w:cs="Times New Roman"/>
          <w:sz w:val="28"/>
          <w:szCs w:val="28"/>
        </w:rPr>
        <w:t>землях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D551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>в</w:t>
      </w:r>
      <w:r w:rsidR="008D5510">
        <w:rPr>
          <w:rFonts w:ascii="Times New Roman" w:hAnsi="Times New Roman" w:cs="Times New Roman"/>
          <w:sz w:val="24"/>
          <w:szCs w:val="24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>
        <w:rPr>
          <w:rFonts w:ascii="Times New Roman" w:hAnsi="Times New Roman" w:cs="Times New Roman"/>
          <w:sz w:val="28"/>
          <w:szCs w:val="28"/>
        </w:rPr>
        <w:t>02:27:080701</w:t>
      </w:r>
      <w:r w:rsidR="008D5510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 xml:space="preserve">0,07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1BBD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30AFA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162</cp:revision>
  <cp:lastPrinted>2017-06-05T11:11:00Z</cp:lastPrinted>
  <dcterms:created xsi:type="dcterms:W3CDTF">2012-03-05T06:40:00Z</dcterms:created>
  <dcterms:modified xsi:type="dcterms:W3CDTF">2017-06-06T06:03:00Z</dcterms:modified>
</cp:coreProperties>
</file>